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F5246" w14:textId="730FE1C6" w:rsidR="00165E9D" w:rsidRDefault="00092048" w:rsidP="00092048">
      <w:pPr>
        <w:jc w:val="center"/>
      </w:pPr>
      <w:r w:rsidRPr="00092048">
        <w:rPr>
          <w:rFonts w:hint="eastAsia"/>
        </w:rPr>
        <w:t>南门发运及环保设备迁移至新门卫</w:t>
      </w:r>
      <w:proofErr w:type="gramStart"/>
      <w:r w:rsidRPr="00092048">
        <w:rPr>
          <w:rFonts w:hint="eastAsia"/>
        </w:rPr>
        <w:t>室</w:t>
      </w:r>
      <w:r>
        <w:rPr>
          <w:rFonts w:hint="eastAsia"/>
        </w:rPr>
        <w:t>项目</w:t>
      </w:r>
      <w:proofErr w:type="gramEnd"/>
      <w:r>
        <w:rPr>
          <w:rFonts w:hint="eastAsia"/>
        </w:rPr>
        <w:t>工程量清单</w:t>
      </w:r>
    </w:p>
    <w:p w14:paraId="43555F64" w14:textId="3D395FE9" w:rsidR="00092048" w:rsidRDefault="0009204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2"/>
        <w:gridCol w:w="1634"/>
        <w:gridCol w:w="4253"/>
        <w:gridCol w:w="850"/>
        <w:gridCol w:w="851"/>
      </w:tblGrid>
      <w:tr w:rsidR="00092048" w14:paraId="13345E3E" w14:textId="77777777" w:rsidTr="00EC4BC1">
        <w:tc>
          <w:tcPr>
            <w:tcW w:w="742" w:type="dxa"/>
          </w:tcPr>
          <w:p w14:paraId="17185122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34" w:type="dxa"/>
          </w:tcPr>
          <w:p w14:paraId="1AED4C03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253" w:type="dxa"/>
          </w:tcPr>
          <w:p w14:paraId="1C89CD95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工作内容</w:t>
            </w:r>
          </w:p>
        </w:tc>
        <w:tc>
          <w:tcPr>
            <w:tcW w:w="850" w:type="dxa"/>
          </w:tcPr>
          <w:p w14:paraId="6DA09356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</w:tcPr>
          <w:p w14:paraId="44412BA6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092048" w14:paraId="1219D75D" w14:textId="77777777" w:rsidTr="00EC4BC1">
        <w:tc>
          <w:tcPr>
            <w:tcW w:w="742" w:type="dxa"/>
            <w:vAlign w:val="center"/>
          </w:tcPr>
          <w:p w14:paraId="5B102951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0DFC7E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环保大屏迁移</w:t>
            </w:r>
          </w:p>
        </w:tc>
        <w:tc>
          <w:tcPr>
            <w:tcW w:w="4253" w:type="dxa"/>
            <w:vAlign w:val="center"/>
          </w:tcPr>
          <w:p w14:paraId="319C2F1D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迁移并制作底部支架</w:t>
            </w:r>
          </w:p>
        </w:tc>
        <w:tc>
          <w:tcPr>
            <w:tcW w:w="850" w:type="dxa"/>
            <w:vAlign w:val="center"/>
          </w:tcPr>
          <w:p w14:paraId="4FC82DFF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4D996DE5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1</w:t>
            </w:r>
          </w:p>
        </w:tc>
      </w:tr>
      <w:tr w:rsidR="00092048" w14:paraId="22AF54E1" w14:textId="77777777" w:rsidTr="00EC4BC1">
        <w:tc>
          <w:tcPr>
            <w:tcW w:w="742" w:type="dxa"/>
            <w:vAlign w:val="center"/>
          </w:tcPr>
          <w:p w14:paraId="0467D737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14:paraId="1EB816F3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环保大屏控制箱迁移</w:t>
            </w:r>
          </w:p>
        </w:tc>
        <w:tc>
          <w:tcPr>
            <w:tcW w:w="4253" w:type="dxa"/>
            <w:vAlign w:val="center"/>
          </w:tcPr>
          <w:p w14:paraId="17552413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迁移、擦拭、换线、理线</w:t>
            </w:r>
          </w:p>
        </w:tc>
        <w:tc>
          <w:tcPr>
            <w:tcW w:w="850" w:type="dxa"/>
            <w:vAlign w:val="center"/>
          </w:tcPr>
          <w:p w14:paraId="38559E6E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proofErr w:type="gramStart"/>
            <w:r w:rsidRPr="00092048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7ABBE46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1</w:t>
            </w:r>
          </w:p>
        </w:tc>
      </w:tr>
      <w:tr w:rsidR="00092048" w14:paraId="228022B0" w14:textId="77777777" w:rsidTr="00EC4BC1">
        <w:tc>
          <w:tcPr>
            <w:tcW w:w="742" w:type="dxa"/>
            <w:vAlign w:val="center"/>
          </w:tcPr>
          <w:p w14:paraId="3B580039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14:paraId="3A0D654C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网络机柜迁移</w:t>
            </w:r>
          </w:p>
        </w:tc>
        <w:tc>
          <w:tcPr>
            <w:tcW w:w="4253" w:type="dxa"/>
            <w:vAlign w:val="center"/>
          </w:tcPr>
          <w:p w14:paraId="2EF3DF3D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迁移机柜、擦拭、换线、理线</w:t>
            </w:r>
          </w:p>
        </w:tc>
        <w:tc>
          <w:tcPr>
            <w:tcW w:w="850" w:type="dxa"/>
            <w:vAlign w:val="center"/>
          </w:tcPr>
          <w:p w14:paraId="5CC7FDB3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proofErr w:type="gramStart"/>
            <w:r w:rsidRPr="00092048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7F5CB45C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1</w:t>
            </w:r>
          </w:p>
        </w:tc>
      </w:tr>
      <w:tr w:rsidR="00092048" w14:paraId="7A1A2939" w14:textId="77777777" w:rsidTr="00EC4BC1">
        <w:tc>
          <w:tcPr>
            <w:tcW w:w="742" w:type="dxa"/>
            <w:vAlign w:val="center"/>
          </w:tcPr>
          <w:p w14:paraId="28BF77C1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14:paraId="5461FB55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监控迁移</w:t>
            </w:r>
          </w:p>
        </w:tc>
        <w:tc>
          <w:tcPr>
            <w:tcW w:w="4253" w:type="dxa"/>
            <w:vAlign w:val="center"/>
          </w:tcPr>
          <w:p w14:paraId="4DF3CC03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重新规划位置并安装</w:t>
            </w:r>
          </w:p>
        </w:tc>
        <w:tc>
          <w:tcPr>
            <w:tcW w:w="850" w:type="dxa"/>
            <w:vAlign w:val="center"/>
          </w:tcPr>
          <w:p w14:paraId="1CE66AA8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proofErr w:type="gramStart"/>
            <w:r w:rsidRPr="00092048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4E966128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3</w:t>
            </w:r>
          </w:p>
        </w:tc>
      </w:tr>
      <w:tr w:rsidR="00092048" w14:paraId="07330ED4" w14:textId="77777777" w:rsidTr="00EC4BC1">
        <w:tc>
          <w:tcPr>
            <w:tcW w:w="742" w:type="dxa"/>
            <w:vAlign w:val="center"/>
          </w:tcPr>
          <w:p w14:paraId="58AC6CE9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14:paraId="69DB1490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网桥设备迁移</w:t>
            </w:r>
          </w:p>
        </w:tc>
        <w:tc>
          <w:tcPr>
            <w:tcW w:w="4253" w:type="dxa"/>
            <w:vAlign w:val="center"/>
          </w:tcPr>
          <w:p w14:paraId="14B0C410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重新规划位置并安装</w:t>
            </w:r>
          </w:p>
        </w:tc>
        <w:tc>
          <w:tcPr>
            <w:tcW w:w="850" w:type="dxa"/>
            <w:vAlign w:val="center"/>
          </w:tcPr>
          <w:p w14:paraId="5C5E54EE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对</w:t>
            </w:r>
          </w:p>
        </w:tc>
        <w:tc>
          <w:tcPr>
            <w:tcW w:w="851" w:type="dxa"/>
            <w:vAlign w:val="center"/>
          </w:tcPr>
          <w:p w14:paraId="29ED145D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1</w:t>
            </w:r>
          </w:p>
        </w:tc>
      </w:tr>
      <w:tr w:rsidR="00092048" w14:paraId="204D5F7E" w14:textId="77777777" w:rsidTr="00EC4BC1">
        <w:tc>
          <w:tcPr>
            <w:tcW w:w="742" w:type="dxa"/>
            <w:vAlign w:val="center"/>
          </w:tcPr>
          <w:p w14:paraId="4CCC82BA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14:paraId="5CBFFDBF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电源箱迁移</w:t>
            </w:r>
          </w:p>
        </w:tc>
        <w:tc>
          <w:tcPr>
            <w:tcW w:w="4253" w:type="dxa"/>
            <w:vAlign w:val="center"/>
          </w:tcPr>
          <w:p w14:paraId="4C7682F8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更换电源箱、换线、理线</w:t>
            </w:r>
          </w:p>
        </w:tc>
        <w:tc>
          <w:tcPr>
            <w:tcW w:w="850" w:type="dxa"/>
            <w:vAlign w:val="center"/>
          </w:tcPr>
          <w:p w14:paraId="798B4439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proofErr w:type="gramStart"/>
            <w:r w:rsidRPr="00092048"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6EC540A1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sz w:val="24"/>
                <w:szCs w:val="24"/>
              </w:rPr>
              <w:t>2</w:t>
            </w:r>
          </w:p>
        </w:tc>
      </w:tr>
      <w:tr w:rsidR="00092048" w14:paraId="110089F8" w14:textId="77777777" w:rsidTr="00EC4BC1">
        <w:tc>
          <w:tcPr>
            <w:tcW w:w="742" w:type="dxa"/>
            <w:vAlign w:val="center"/>
          </w:tcPr>
          <w:p w14:paraId="53553A1E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14:paraId="07A36678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南门闸机、车牌识别系统</w:t>
            </w:r>
          </w:p>
        </w:tc>
        <w:tc>
          <w:tcPr>
            <w:tcW w:w="4253" w:type="dxa"/>
            <w:vAlign w:val="center"/>
          </w:tcPr>
          <w:p w14:paraId="229ECDB5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换线、布线后重新连接</w:t>
            </w:r>
          </w:p>
        </w:tc>
        <w:tc>
          <w:tcPr>
            <w:tcW w:w="850" w:type="dxa"/>
            <w:vAlign w:val="center"/>
          </w:tcPr>
          <w:p w14:paraId="41465080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418B1DBC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092048" w14:paraId="5DC4A801" w14:textId="77777777" w:rsidTr="00EC4BC1">
        <w:tc>
          <w:tcPr>
            <w:tcW w:w="742" w:type="dxa"/>
            <w:vAlign w:val="center"/>
          </w:tcPr>
          <w:p w14:paraId="5CB9AC4F" w14:textId="77777777" w:rsidR="00092048" w:rsidRPr="00092048" w:rsidRDefault="00092048" w:rsidP="00F76285">
            <w:pPr>
              <w:jc w:val="center"/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14:paraId="5A143BE6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南门总进线，理线、布线、室内安装网络面板</w:t>
            </w:r>
          </w:p>
        </w:tc>
        <w:tc>
          <w:tcPr>
            <w:tcW w:w="4253" w:type="dxa"/>
            <w:vAlign w:val="center"/>
          </w:tcPr>
          <w:p w14:paraId="554AC14B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光纤熔</w:t>
            </w:r>
            <w:proofErr w:type="gramStart"/>
            <w:r w:rsidRPr="00092048">
              <w:rPr>
                <w:rFonts w:hint="eastAsia"/>
                <w:sz w:val="24"/>
                <w:szCs w:val="24"/>
              </w:rPr>
              <w:t>纤</w:t>
            </w:r>
            <w:proofErr w:type="gramEnd"/>
            <w:r w:rsidRPr="00092048">
              <w:rPr>
                <w:rFonts w:hint="eastAsia"/>
                <w:sz w:val="24"/>
                <w:szCs w:val="24"/>
              </w:rPr>
              <w:t>、安装网络面板、铺设电源线、网线</w:t>
            </w:r>
          </w:p>
        </w:tc>
        <w:tc>
          <w:tcPr>
            <w:tcW w:w="850" w:type="dxa"/>
            <w:vAlign w:val="center"/>
          </w:tcPr>
          <w:p w14:paraId="2FE632D0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14:paraId="2D3823DD" w14:textId="77777777" w:rsidR="00092048" w:rsidRPr="00092048" w:rsidRDefault="00092048" w:rsidP="00F76285">
            <w:pPr>
              <w:rPr>
                <w:sz w:val="24"/>
                <w:szCs w:val="24"/>
              </w:rPr>
            </w:pPr>
            <w:r w:rsidRPr="00092048"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14:paraId="5D214CA7" w14:textId="77777777" w:rsidR="00092048" w:rsidRDefault="00092048">
      <w:pPr>
        <w:rPr>
          <w:rFonts w:hint="eastAsia"/>
        </w:rPr>
      </w:pPr>
      <w:bookmarkStart w:id="0" w:name="_GoBack"/>
      <w:bookmarkEnd w:id="0"/>
    </w:p>
    <w:sectPr w:rsidR="0009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F42CE" w14:textId="77777777" w:rsidR="00B27CA7" w:rsidRDefault="00B27CA7" w:rsidP="00092048">
      <w:r>
        <w:separator/>
      </w:r>
    </w:p>
  </w:endnote>
  <w:endnote w:type="continuationSeparator" w:id="0">
    <w:p w14:paraId="56D0CF2C" w14:textId="77777777" w:rsidR="00B27CA7" w:rsidRDefault="00B27CA7" w:rsidP="0009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3C15" w14:textId="77777777" w:rsidR="00B27CA7" w:rsidRDefault="00B27CA7" w:rsidP="00092048">
      <w:r>
        <w:separator/>
      </w:r>
    </w:p>
  </w:footnote>
  <w:footnote w:type="continuationSeparator" w:id="0">
    <w:p w14:paraId="4CB25A9B" w14:textId="77777777" w:rsidR="00B27CA7" w:rsidRDefault="00B27CA7" w:rsidP="0009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661D"/>
    <w:rsid w:val="000138A8"/>
    <w:rsid w:val="00016070"/>
    <w:rsid w:val="0002066D"/>
    <w:rsid w:val="000267B3"/>
    <w:rsid w:val="0003317D"/>
    <w:rsid w:val="0003661D"/>
    <w:rsid w:val="00043B98"/>
    <w:rsid w:val="0006032C"/>
    <w:rsid w:val="00064CB8"/>
    <w:rsid w:val="000731E3"/>
    <w:rsid w:val="000766F1"/>
    <w:rsid w:val="00092048"/>
    <w:rsid w:val="000A2B60"/>
    <w:rsid w:val="000A638A"/>
    <w:rsid w:val="000D4C13"/>
    <w:rsid w:val="000D5582"/>
    <w:rsid w:val="000F114C"/>
    <w:rsid w:val="000F4F73"/>
    <w:rsid w:val="00101806"/>
    <w:rsid w:val="00102A3D"/>
    <w:rsid w:val="00112332"/>
    <w:rsid w:val="00115C8B"/>
    <w:rsid w:val="001203BB"/>
    <w:rsid w:val="0013039F"/>
    <w:rsid w:val="00137D64"/>
    <w:rsid w:val="00142E27"/>
    <w:rsid w:val="0014412C"/>
    <w:rsid w:val="00145860"/>
    <w:rsid w:val="00152038"/>
    <w:rsid w:val="001646F9"/>
    <w:rsid w:val="00165E9D"/>
    <w:rsid w:val="0018099D"/>
    <w:rsid w:val="00183B2A"/>
    <w:rsid w:val="00197339"/>
    <w:rsid w:val="001A4383"/>
    <w:rsid w:val="001C2619"/>
    <w:rsid w:val="001C43F4"/>
    <w:rsid w:val="001D09D6"/>
    <w:rsid w:val="001D19D0"/>
    <w:rsid w:val="001D6769"/>
    <w:rsid w:val="001D7342"/>
    <w:rsid w:val="001E1659"/>
    <w:rsid w:val="001E22F9"/>
    <w:rsid w:val="001F33FB"/>
    <w:rsid w:val="001F48D0"/>
    <w:rsid w:val="001F4A87"/>
    <w:rsid w:val="00202634"/>
    <w:rsid w:val="00206FFB"/>
    <w:rsid w:val="00220D75"/>
    <w:rsid w:val="00224F43"/>
    <w:rsid w:val="00225065"/>
    <w:rsid w:val="00241B3A"/>
    <w:rsid w:val="00243918"/>
    <w:rsid w:val="00243BBB"/>
    <w:rsid w:val="00252F1B"/>
    <w:rsid w:val="002557C1"/>
    <w:rsid w:val="002671C7"/>
    <w:rsid w:val="00292317"/>
    <w:rsid w:val="00296CED"/>
    <w:rsid w:val="002A1F65"/>
    <w:rsid w:val="002A22B6"/>
    <w:rsid w:val="002A2A2A"/>
    <w:rsid w:val="002A4023"/>
    <w:rsid w:val="002A4641"/>
    <w:rsid w:val="002B784A"/>
    <w:rsid w:val="002C00CE"/>
    <w:rsid w:val="002C4068"/>
    <w:rsid w:val="002C4832"/>
    <w:rsid w:val="002D5182"/>
    <w:rsid w:val="002D7BD7"/>
    <w:rsid w:val="00337D27"/>
    <w:rsid w:val="00343425"/>
    <w:rsid w:val="003546F1"/>
    <w:rsid w:val="00365A56"/>
    <w:rsid w:val="00386FB8"/>
    <w:rsid w:val="00397F96"/>
    <w:rsid w:val="003B6B2D"/>
    <w:rsid w:val="003B7DCF"/>
    <w:rsid w:val="003C3BDE"/>
    <w:rsid w:val="003D6785"/>
    <w:rsid w:val="003E7E1C"/>
    <w:rsid w:val="003F573F"/>
    <w:rsid w:val="003F70BA"/>
    <w:rsid w:val="004042C9"/>
    <w:rsid w:val="00404864"/>
    <w:rsid w:val="004130B8"/>
    <w:rsid w:val="00420F4B"/>
    <w:rsid w:val="00443058"/>
    <w:rsid w:val="004441CA"/>
    <w:rsid w:val="004506BC"/>
    <w:rsid w:val="00466488"/>
    <w:rsid w:val="00466D6C"/>
    <w:rsid w:val="004727E2"/>
    <w:rsid w:val="00491ADE"/>
    <w:rsid w:val="004A4544"/>
    <w:rsid w:val="004A5FFC"/>
    <w:rsid w:val="004C0A20"/>
    <w:rsid w:val="004C6E2F"/>
    <w:rsid w:val="004D5258"/>
    <w:rsid w:val="004D6543"/>
    <w:rsid w:val="004F04E4"/>
    <w:rsid w:val="004F0DBE"/>
    <w:rsid w:val="004F4688"/>
    <w:rsid w:val="0054314C"/>
    <w:rsid w:val="00546516"/>
    <w:rsid w:val="0055359D"/>
    <w:rsid w:val="005600C9"/>
    <w:rsid w:val="00566141"/>
    <w:rsid w:val="00574FCF"/>
    <w:rsid w:val="005750E0"/>
    <w:rsid w:val="00596FEE"/>
    <w:rsid w:val="005A0148"/>
    <w:rsid w:val="005A4DE9"/>
    <w:rsid w:val="005B18C5"/>
    <w:rsid w:val="005B1B72"/>
    <w:rsid w:val="005C0CE7"/>
    <w:rsid w:val="005C3F2D"/>
    <w:rsid w:val="005C52BC"/>
    <w:rsid w:val="005D475B"/>
    <w:rsid w:val="005E14CC"/>
    <w:rsid w:val="00615C7D"/>
    <w:rsid w:val="00615DBB"/>
    <w:rsid w:val="0062491A"/>
    <w:rsid w:val="00625E98"/>
    <w:rsid w:val="00633DF4"/>
    <w:rsid w:val="0066713E"/>
    <w:rsid w:val="00667864"/>
    <w:rsid w:val="00675D1A"/>
    <w:rsid w:val="006B3CA9"/>
    <w:rsid w:val="006D2D64"/>
    <w:rsid w:val="006D647C"/>
    <w:rsid w:val="006F0EB1"/>
    <w:rsid w:val="00702C61"/>
    <w:rsid w:val="00732C24"/>
    <w:rsid w:val="00743B3C"/>
    <w:rsid w:val="00751D7D"/>
    <w:rsid w:val="00753C47"/>
    <w:rsid w:val="00755180"/>
    <w:rsid w:val="00780BCC"/>
    <w:rsid w:val="00784CEF"/>
    <w:rsid w:val="007A4F4D"/>
    <w:rsid w:val="007A6EF0"/>
    <w:rsid w:val="007B6BBB"/>
    <w:rsid w:val="007D3587"/>
    <w:rsid w:val="007D4649"/>
    <w:rsid w:val="008018BD"/>
    <w:rsid w:val="00814C42"/>
    <w:rsid w:val="008373D9"/>
    <w:rsid w:val="008414DA"/>
    <w:rsid w:val="008453DC"/>
    <w:rsid w:val="0084757D"/>
    <w:rsid w:val="00854DB3"/>
    <w:rsid w:val="00856435"/>
    <w:rsid w:val="00862F0D"/>
    <w:rsid w:val="0088584A"/>
    <w:rsid w:val="008933E6"/>
    <w:rsid w:val="0089722C"/>
    <w:rsid w:val="008A6220"/>
    <w:rsid w:val="008B776C"/>
    <w:rsid w:val="008D1061"/>
    <w:rsid w:val="008E7215"/>
    <w:rsid w:val="009164EF"/>
    <w:rsid w:val="00937BEC"/>
    <w:rsid w:val="009477AC"/>
    <w:rsid w:val="0095442B"/>
    <w:rsid w:val="0095472C"/>
    <w:rsid w:val="009622A1"/>
    <w:rsid w:val="00963B88"/>
    <w:rsid w:val="00965958"/>
    <w:rsid w:val="00986638"/>
    <w:rsid w:val="009A2AF1"/>
    <w:rsid w:val="009B6D86"/>
    <w:rsid w:val="009C4C17"/>
    <w:rsid w:val="009C73F8"/>
    <w:rsid w:val="009F3B19"/>
    <w:rsid w:val="00A002C3"/>
    <w:rsid w:val="00A01FD4"/>
    <w:rsid w:val="00A05F21"/>
    <w:rsid w:val="00A13486"/>
    <w:rsid w:val="00A54E67"/>
    <w:rsid w:val="00A60E04"/>
    <w:rsid w:val="00A61F0E"/>
    <w:rsid w:val="00A62C2F"/>
    <w:rsid w:val="00A665BB"/>
    <w:rsid w:val="00A80AF0"/>
    <w:rsid w:val="00A85A28"/>
    <w:rsid w:val="00A91EB0"/>
    <w:rsid w:val="00AB5A4B"/>
    <w:rsid w:val="00AD6081"/>
    <w:rsid w:val="00AE0E7C"/>
    <w:rsid w:val="00AE31E0"/>
    <w:rsid w:val="00B27CA7"/>
    <w:rsid w:val="00B562F1"/>
    <w:rsid w:val="00B726A3"/>
    <w:rsid w:val="00B804EB"/>
    <w:rsid w:val="00B813CF"/>
    <w:rsid w:val="00B8262C"/>
    <w:rsid w:val="00B973A1"/>
    <w:rsid w:val="00BA535B"/>
    <w:rsid w:val="00BB096D"/>
    <w:rsid w:val="00BB0B51"/>
    <w:rsid w:val="00BB28EE"/>
    <w:rsid w:val="00BC1587"/>
    <w:rsid w:val="00BC2F2E"/>
    <w:rsid w:val="00BC6706"/>
    <w:rsid w:val="00BC6F45"/>
    <w:rsid w:val="00BD46B8"/>
    <w:rsid w:val="00BD5E8D"/>
    <w:rsid w:val="00BF2C74"/>
    <w:rsid w:val="00BF3475"/>
    <w:rsid w:val="00BF4FE9"/>
    <w:rsid w:val="00BF6F78"/>
    <w:rsid w:val="00C011B5"/>
    <w:rsid w:val="00C13CCB"/>
    <w:rsid w:val="00C15510"/>
    <w:rsid w:val="00C17D75"/>
    <w:rsid w:val="00C23869"/>
    <w:rsid w:val="00C3584E"/>
    <w:rsid w:val="00C51C25"/>
    <w:rsid w:val="00C565B6"/>
    <w:rsid w:val="00C62831"/>
    <w:rsid w:val="00C64771"/>
    <w:rsid w:val="00C67D32"/>
    <w:rsid w:val="00C71888"/>
    <w:rsid w:val="00C73CF7"/>
    <w:rsid w:val="00C76DFA"/>
    <w:rsid w:val="00C779AF"/>
    <w:rsid w:val="00C8078A"/>
    <w:rsid w:val="00C946D2"/>
    <w:rsid w:val="00CA5334"/>
    <w:rsid w:val="00CC00AB"/>
    <w:rsid w:val="00CC489C"/>
    <w:rsid w:val="00CE2788"/>
    <w:rsid w:val="00CF3864"/>
    <w:rsid w:val="00CF4A5F"/>
    <w:rsid w:val="00D05511"/>
    <w:rsid w:val="00D3504B"/>
    <w:rsid w:val="00D35A3A"/>
    <w:rsid w:val="00D41774"/>
    <w:rsid w:val="00D55415"/>
    <w:rsid w:val="00D76A7F"/>
    <w:rsid w:val="00D8116E"/>
    <w:rsid w:val="00D85AF9"/>
    <w:rsid w:val="00D85D11"/>
    <w:rsid w:val="00D878F5"/>
    <w:rsid w:val="00DA1E9E"/>
    <w:rsid w:val="00DB0421"/>
    <w:rsid w:val="00DE0275"/>
    <w:rsid w:val="00DE1E09"/>
    <w:rsid w:val="00DE3A32"/>
    <w:rsid w:val="00DF6DF4"/>
    <w:rsid w:val="00E01286"/>
    <w:rsid w:val="00E0460B"/>
    <w:rsid w:val="00E15626"/>
    <w:rsid w:val="00E22507"/>
    <w:rsid w:val="00E64E37"/>
    <w:rsid w:val="00E66068"/>
    <w:rsid w:val="00E6699B"/>
    <w:rsid w:val="00E91491"/>
    <w:rsid w:val="00EA3202"/>
    <w:rsid w:val="00EA71BE"/>
    <w:rsid w:val="00EB09B2"/>
    <w:rsid w:val="00EB200A"/>
    <w:rsid w:val="00EB5001"/>
    <w:rsid w:val="00EC4058"/>
    <w:rsid w:val="00EC4BC1"/>
    <w:rsid w:val="00ED0C2A"/>
    <w:rsid w:val="00ED1CD1"/>
    <w:rsid w:val="00ED4945"/>
    <w:rsid w:val="00ED4BDD"/>
    <w:rsid w:val="00EE3648"/>
    <w:rsid w:val="00EE4B5B"/>
    <w:rsid w:val="00F00DEA"/>
    <w:rsid w:val="00F21FE2"/>
    <w:rsid w:val="00F269F6"/>
    <w:rsid w:val="00F31033"/>
    <w:rsid w:val="00F33515"/>
    <w:rsid w:val="00F4416E"/>
    <w:rsid w:val="00F44F54"/>
    <w:rsid w:val="00F5101E"/>
    <w:rsid w:val="00F52D86"/>
    <w:rsid w:val="00F667B2"/>
    <w:rsid w:val="00F77B57"/>
    <w:rsid w:val="00F83665"/>
    <w:rsid w:val="00FE2D37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4CF"/>
  <w15:chartTrackingRefBased/>
  <w15:docId w15:val="{AAAD5606-A502-4F61-86B3-EB3ED69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048"/>
    <w:rPr>
      <w:sz w:val="18"/>
      <w:szCs w:val="18"/>
    </w:rPr>
  </w:style>
  <w:style w:type="table" w:styleId="a7">
    <w:name w:val="Table Grid"/>
    <w:basedOn w:val="a1"/>
    <w:uiPriority w:val="59"/>
    <w:rsid w:val="0009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唐山冀东水泥三友有限公司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宋志刚</dc:creator>
  <cp:keywords/>
  <dc:description/>
  <cp:lastModifiedBy>宋志刚</cp:lastModifiedBy>
  <cp:revision>6</cp:revision>
  <dcterms:created xsi:type="dcterms:W3CDTF">2021-12-03T00:21:00Z</dcterms:created>
  <dcterms:modified xsi:type="dcterms:W3CDTF">2021-12-03T00:24:00Z</dcterms:modified>
</cp:coreProperties>
</file>